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2E3672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FISCAL SERVICIO NACIONAL DE LA DISCAPACIDAD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>
        <w:rPr>
          <w:rFonts w:ascii="Calibri" w:hAnsi="Calibri"/>
        </w:rPr>
        <w:t>s</w:t>
      </w:r>
      <w:r w:rsidR="0071321E" w:rsidRPr="00885966">
        <w:rPr>
          <w:rFonts w:ascii="Calibri" w:hAnsi="Calibri"/>
        </w:rPr>
        <w:t xml:space="preserve"> </w:t>
      </w:r>
      <w:r w:rsidR="002A4C78">
        <w:rPr>
          <w:rFonts w:ascii="Calibri" w:hAnsi="Calibri"/>
        </w:rPr>
        <w:t>0</w:t>
      </w:r>
      <w:r w:rsidR="002E3672">
        <w:rPr>
          <w:rFonts w:ascii="Calibri" w:hAnsi="Calibri"/>
        </w:rPr>
        <w:t xml:space="preserve"> Y 1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19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1432"/>
      </w:tblGrid>
      <w:tr w:rsidR="00827011" w:rsidRPr="00B95CC2" w:rsidTr="002E3672">
        <w:trPr>
          <w:trHeight w:val="3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E3672" w:rsidTr="002E3672">
        <w:trPr>
          <w:trHeight w:val="300"/>
          <w:jc w:val="center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672" w:rsidRPr="007E09FB" w:rsidRDefault="002E3672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672" w:rsidRDefault="002E3672" w:rsidP="002E36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9.613.271-9</w:t>
            </w:r>
          </w:p>
        </w:tc>
      </w:tr>
      <w:tr w:rsidR="002E3672" w:rsidTr="002E3672">
        <w:trPr>
          <w:trHeight w:val="300"/>
          <w:jc w:val="center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672" w:rsidRPr="007E09FB" w:rsidRDefault="002E3672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672" w:rsidRDefault="002E3672" w:rsidP="002E36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10.294.157-8</w:t>
            </w:r>
          </w:p>
        </w:tc>
      </w:tr>
      <w:tr w:rsidR="002E3672" w:rsidTr="002E3672">
        <w:trPr>
          <w:trHeight w:val="300"/>
          <w:jc w:val="center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672" w:rsidRPr="007E09FB" w:rsidRDefault="002E3672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672" w:rsidRDefault="002E3672" w:rsidP="002E36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12.583.712-3</w:t>
            </w:r>
          </w:p>
        </w:tc>
      </w:tr>
      <w:tr w:rsidR="002E3672" w:rsidTr="002E3672">
        <w:trPr>
          <w:trHeight w:val="300"/>
          <w:jc w:val="center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672" w:rsidRPr="00550B26" w:rsidRDefault="002E3672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B2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672" w:rsidRDefault="002E3672" w:rsidP="002E36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14.381.300-2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2E3672">
        <w:rPr>
          <w:rFonts w:ascii="Calibri" w:hAnsi="Calibri" w:cs="Calibri"/>
          <w:sz w:val="22"/>
          <w:szCs w:val="22"/>
        </w:rPr>
        <w:t xml:space="preserve">0 </w:t>
      </w:r>
      <w:r w:rsidR="002A4C78">
        <w:rPr>
          <w:rFonts w:ascii="Calibri" w:hAnsi="Calibri" w:cs="Calibri"/>
          <w:sz w:val="22"/>
          <w:szCs w:val="22"/>
        </w:rPr>
        <w:t xml:space="preserve">y </w:t>
      </w:r>
      <w:r w:rsidR="002E3672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A220E"/>
    <w:rsid w:val="000D1789"/>
    <w:rsid w:val="001E4EEA"/>
    <w:rsid w:val="002105C7"/>
    <w:rsid w:val="00216BC0"/>
    <w:rsid w:val="00264197"/>
    <w:rsid w:val="002A29F9"/>
    <w:rsid w:val="002A4C78"/>
    <w:rsid w:val="002A7895"/>
    <w:rsid w:val="002D0323"/>
    <w:rsid w:val="002E3672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563C8"/>
    <w:rsid w:val="006623B7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A62DB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A6EBE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EBB6C-89F6-4F84-96A6-0DDC996D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2019-02-08T14:37:00Z</dcterms:created>
  <dcterms:modified xsi:type="dcterms:W3CDTF">2019-02-08T14:37:00Z</dcterms:modified>
</cp:coreProperties>
</file>